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E9FB" w14:textId="6F284316" w:rsidR="00BD5C88" w:rsidRDefault="00465B8B" w:rsidP="00B064CD">
      <w:pPr>
        <w:pStyle w:val="Title"/>
      </w:pPr>
      <w:r>
        <w:rPr>
          <w:color w:val="17365D"/>
        </w:rPr>
        <w:t>Oswa Zafar</w:t>
      </w:r>
    </w:p>
    <w:p w14:paraId="6BBE1068" w14:textId="70E2D37E" w:rsidR="00BD5C88" w:rsidRDefault="003A1EFC">
      <w:pPr>
        <w:tabs>
          <w:tab w:val="left" w:pos="6185"/>
        </w:tabs>
        <w:spacing w:before="40"/>
        <w:ind w:left="390"/>
        <w:rPr>
          <w:rFonts w:ascii="Calibri" w:eastAsia="Calibri" w:hAnsi="Calibri" w:cs="Calibri"/>
        </w:rPr>
      </w:pPr>
      <w:r>
        <w:rPr>
          <w:noProof/>
          <w:lang w:val="en-US"/>
        </w:rPr>
        <w:drawing>
          <wp:inline distT="0" distB="0" distL="0" distR="0" wp14:anchorId="4001754C" wp14:editId="12FDC379">
            <wp:extent cx="148844" cy="116838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844" cy="116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hyperlink r:id="rId7" w:history="1">
        <w:r w:rsidR="00DB3E73" w:rsidRPr="001A6311">
          <w:rPr>
            <w:rStyle w:val="Hyperlink"/>
            <w:rFonts w:ascii="Calibri" w:eastAsia="Calibri" w:hAnsi="Calibri" w:cs="Calibri"/>
          </w:rPr>
          <w:t>uswazafar123@gmail.com</w:t>
        </w:r>
        <w:r w:rsidR="00DB3E73" w:rsidRPr="001A6311">
          <w:rPr>
            <w:rStyle w:val="Hyperlink"/>
            <w:rFonts w:ascii="Calibri" w:eastAsia="Calibri" w:hAnsi="Calibri" w:cs="Calibri"/>
          </w:rPr>
          <w:tab/>
        </w:r>
      </w:hyperlink>
      <w:hyperlink r:id="rId8">
        <w:r>
          <w:rPr>
            <w:rFonts w:ascii="Calibri" w:eastAsia="Calibri" w:hAnsi="Calibri" w:cs="Calibri"/>
            <w:noProof/>
            <w:lang w:val="en-US"/>
          </w:rPr>
          <w:drawing>
            <wp:inline distT="0" distB="0" distL="0" distR="0" wp14:anchorId="2C40AAC9" wp14:editId="47E4B2D7">
              <wp:extent cx="93978" cy="149059"/>
              <wp:effectExtent l="0" t="0" r="0" b="0"/>
              <wp:docPr id="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78" cy="14905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10">
        <w:r>
          <w:t xml:space="preserve"> </w:t>
        </w:r>
      </w:hyperlink>
      <w:hyperlink r:id="rId11">
        <w:r w:rsidR="00DB3E73">
          <w:rPr>
            <w:rFonts w:ascii="Calibri" w:eastAsia="Calibri" w:hAnsi="Calibri" w:cs="Calibri"/>
          </w:rPr>
          <w:t>+92</w:t>
        </w:r>
      </w:hyperlink>
      <w:r w:rsidR="00DB3E73">
        <w:t xml:space="preserve"> 309 9712988</w:t>
      </w:r>
    </w:p>
    <w:p w14:paraId="758857E5" w14:textId="0757C108" w:rsidR="00BD5C88" w:rsidRDefault="003A1EFC">
      <w:pPr>
        <w:tabs>
          <w:tab w:val="left" w:pos="6168"/>
        </w:tabs>
        <w:spacing w:before="51"/>
        <w:ind w:left="415"/>
        <w:rPr>
          <w:rFonts w:ascii="Calibri" w:eastAsia="Calibri" w:hAnsi="Calibri" w:cs="Calibri"/>
        </w:rPr>
      </w:pPr>
      <w:r>
        <w:rPr>
          <w:noProof/>
          <w:lang w:val="en-US"/>
        </w:rPr>
        <w:drawing>
          <wp:inline distT="0" distB="0" distL="0" distR="0" wp14:anchorId="2BADC96F" wp14:editId="45156D4F">
            <wp:extent cx="133350" cy="133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="00A945AA" w:rsidRPr="00A945AA">
        <w:rPr>
          <w:sz w:val="20"/>
          <w:szCs w:val="20"/>
        </w:rPr>
        <w:t>www.linkedin.com/in/oswa-zafar-a412a9318</w:t>
      </w:r>
      <w:hyperlink r:id="rId13">
        <w:r>
          <w:rPr>
            <w:rFonts w:ascii="Calibri" w:eastAsia="Calibri" w:hAnsi="Calibri" w:cs="Calibri"/>
          </w:rPr>
          <w:tab/>
        </w:r>
      </w:hyperlink>
      <w:r>
        <w:rPr>
          <w:rFonts w:ascii="Calibri" w:eastAsia="Calibri" w:hAnsi="Calibri" w:cs="Calibri"/>
        </w:rPr>
        <w:t>Nationality: Pakistani</w:t>
      </w:r>
    </w:p>
    <w:p w14:paraId="0AA0DE9C" w14:textId="77777777" w:rsidR="00BD5C88" w:rsidRDefault="003A1EF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 w:cs="Calibri"/>
          <w:color w:val="000000"/>
          <w:sz w:val="11"/>
          <w:szCs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20F3C33" wp14:editId="7D855BD2">
                <wp:simplePos x="0" y="0"/>
                <wp:positionH relativeFrom="column">
                  <wp:posOffset>204788</wp:posOffset>
                </wp:positionH>
                <wp:positionV relativeFrom="paragraph">
                  <wp:posOffset>96768</wp:posOffset>
                </wp:positionV>
                <wp:extent cx="6905625" cy="37465"/>
                <wp:effectExtent l="0" t="0" r="0" b="0"/>
                <wp:wrapTopAndBottom distT="0" distB="0"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66030"/>
                          <a:ext cx="689610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27940" extrusionOk="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27430"/>
                              </a:lnTo>
                              <a:lnTo>
                                <a:pt x="6895846" y="27430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09767" id="Freeform 1" o:spid="_x0000_s1026" style="position:absolute;margin-left:16.15pt;margin-top:7.6pt;width:543.75pt;height: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8961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" path="m6895846,l,,,27430r6895846,l6895846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5888C83C" w14:textId="77777777" w:rsidR="00BD5C88" w:rsidRDefault="00BD5C88">
      <w:pPr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Calibri" w:eastAsia="Calibri" w:hAnsi="Calibri" w:cs="Calibri"/>
          <w:color w:val="000000"/>
        </w:rPr>
      </w:pPr>
    </w:p>
    <w:p w14:paraId="12767D2B" w14:textId="77777777" w:rsidR="00BD5C88" w:rsidRDefault="003A1EFC">
      <w:pPr>
        <w:pStyle w:val="Heading1"/>
        <w:ind w:left="324"/>
      </w:pPr>
      <w:r>
        <w:rPr>
          <w:color w:val="365F91"/>
        </w:rPr>
        <w:t>EDUCATION</w:t>
      </w:r>
    </w:p>
    <w:p w14:paraId="66AC8627" w14:textId="77777777" w:rsidR="00BD5C88" w:rsidRDefault="003A1EFC">
      <w:pPr>
        <w:pStyle w:val="Heading2"/>
        <w:spacing w:before="79"/>
        <w:ind w:left="319"/>
      </w:pPr>
      <w:r>
        <w:t>Bachelor of Science in Information Technology (BSIT)</w:t>
      </w:r>
    </w:p>
    <w:p w14:paraId="03A37477" w14:textId="1D9C2728" w:rsidR="00BD5C88" w:rsidRDefault="00160C52">
      <w:pPr>
        <w:pBdr>
          <w:top w:val="nil"/>
          <w:left w:val="nil"/>
          <w:bottom w:val="nil"/>
          <w:right w:val="nil"/>
          <w:between w:val="nil"/>
        </w:pBdr>
        <w:spacing w:before="12"/>
        <w:ind w:left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University Of the Punjab, Lahore</w:t>
      </w:r>
    </w:p>
    <w:p w14:paraId="30B7BB18" w14:textId="329DD3D4" w:rsidR="00BD5C88" w:rsidRDefault="003A1EFC">
      <w:pPr>
        <w:spacing w:before="20"/>
        <w:ind w:left="33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CGPA: </w:t>
      </w:r>
      <w:r>
        <w:rPr>
          <w:sz w:val="28"/>
          <w:szCs w:val="28"/>
        </w:rPr>
        <w:t>3.</w:t>
      </w:r>
      <w:r w:rsidR="00160C52">
        <w:rPr>
          <w:sz w:val="28"/>
          <w:szCs w:val="28"/>
        </w:rPr>
        <w:t>36</w:t>
      </w:r>
      <w:r>
        <w:rPr>
          <w:sz w:val="28"/>
          <w:szCs w:val="28"/>
        </w:rPr>
        <w:t>/4.00</w:t>
      </w:r>
    </w:p>
    <w:p w14:paraId="13915499" w14:textId="77777777" w:rsidR="00BD5C88" w:rsidRDefault="003A1EFC" w:rsidP="00DA3D2E">
      <w:pPr>
        <w:pStyle w:val="Heading1"/>
        <w:spacing w:before="146"/>
        <w:ind w:left="331"/>
      </w:pPr>
      <w:r>
        <w:rPr>
          <w:color w:val="365F91"/>
        </w:rPr>
        <w:t>WORK EXPERIENCE</w:t>
      </w:r>
    </w:p>
    <w:p w14:paraId="46E35363" w14:textId="2724D0D0" w:rsidR="00515046" w:rsidRPr="00515046" w:rsidRDefault="00515046" w:rsidP="00515046">
      <w:pPr>
        <w:widowControl/>
        <w:rPr>
          <w:b/>
          <w:bCs/>
        </w:rPr>
      </w:pPr>
      <w:r>
        <w:rPr>
          <w:sz w:val="24"/>
          <w:szCs w:val="24"/>
        </w:rPr>
        <w:t xml:space="preserve">       </w:t>
      </w:r>
      <w:r w:rsidR="00E65EDB">
        <w:rPr>
          <w:b/>
          <w:bCs/>
          <w:sz w:val="24"/>
          <w:szCs w:val="24"/>
        </w:rPr>
        <w:t>Flutter</w:t>
      </w:r>
      <w:r w:rsidRPr="00515046">
        <w:rPr>
          <w:b/>
          <w:bCs/>
          <w:sz w:val="24"/>
          <w:szCs w:val="24"/>
        </w:rPr>
        <w:t xml:space="preserve"> Developer</w:t>
      </w:r>
    </w:p>
    <w:p w14:paraId="1A02C619" w14:textId="7D0B31F9" w:rsidR="00515046" w:rsidRDefault="00E65EDB" w:rsidP="00515046">
      <w:pPr>
        <w:spacing w:before="34"/>
        <w:ind w:left="379"/>
        <w:rPr>
          <w:i/>
          <w:iCs/>
          <w:sz w:val="24"/>
          <w:szCs w:val="24"/>
        </w:rPr>
      </w:pPr>
      <w:proofErr w:type="spellStart"/>
      <w:r>
        <w:rPr>
          <w:i/>
          <w:iCs/>
        </w:rPr>
        <w:t>Excelerate</w:t>
      </w:r>
      <w:proofErr w:type="spellEnd"/>
      <w:r w:rsidR="00515046">
        <w:rPr>
          <w:b/>
          <w:bCs/>
          <w:i/>
          <w:iCs/>
        </w:rPr>
        <w:t xml:space="preserve"> </w:t>
      </w:r>
      <w:r w:rsidR="00515046">
        <w:rPr>
          <w:sz w:val="24"/>
          <w:szCs w:val="24"/>
        </w:rPr>
        <w:t>(</w:t>
      </w:r>
      <w:r w:rsidR="0069682A">
        <w:rPr>
          <w:sz w:val="24"/>
          <w:szCs w:val="24"/>
        </w:rPr>
        <w:t>Oct</w:t>
      </w:r>
      <w:r w:rsidR="00515046">
        <w:rPr>
          <w:i/>
          <w:iCs/>
          <w:sz w:val="24"/>
          <w:szCs w:val="24"/>
        </w:rPr>
        <w:t xml:space="preserve"> 202</w:t>
      </w:r>
      <w:r w:rsidR="00DB1A36">
        <w:rPr>
          <w:i/>
          <w:iCs/>
          <w:sz w:val="24"/>
          <w:szCs w:val="24"/>
        </w:rPr>
        <w:t>5</w:t>
      </w:r>
      <w:r w:rsidR="00515046">
        <w:rPr>
          <w:i/>
          <w:iCs/>
          <w:sz w:val="24"/>
          <w:szCs w:val="24"/>
        </w:rPr>
        <w:t xml:space="preserve"> – </w:t>
      </w:r>
      <w:r w:rsidR="0069682A">
        <w:rPr>
          <w:i/>
          <w:iCs/>
          <w:sz w:val="24"/>
          <w:szCs w:val="24"/>
        </w:rPr>
        <w:t>Nov</w:t>
      </w:r>
      <w:r w:rsidR="00515046">
        <w:rPr>
          <w:i/>
          <w:iCs/>
          <w:sz w:val="24"/>
          <w:szCs w:val="24"/>
        </w:rPr>
        <w:t xml:space="preserve"> 202</w:t>
      </w:r>
      <w:r w:rsidR="00DB1A36">
        <w:rPr>
          <w:i/>
          <w:iCs/>
          <w:sz w:val="24"/>
          <w:szCs w:val="24"/>
        </w:rPr>
        <w:t>5</w:t>
      </w:r>
      <w:r w:rsidR="00515046">
        <w:rPr>
          <w:i/>
          <w:iCs/>
          <w:sz w:val="24"/>
          <w:szCs w:val="24"/>
        </w:rPr>
        <w:t>)</w:t>
      </w:r>
    </w:p>
    <w:p w14:paraId="3C715465" w14:textId="653F40EE" w:rsidR="00864F8C" w:rsidRDefault="00864F8C" w:rsidP="0095565E">
      <w:pPr>
        <w:pStyle w:val="ListParagraph"/>
        <w:numPr>
          <w:ilvl w:val="0"/>
          <w:numId w:val="10"/>
        </w:numPr>
        <w:spacing w:before="34" w:line="276" w:lineRule="auto"/>
        <w:rPr>
          <w:sz w:val="24"/>
          <w:szCs w:val="24"/>
        </w:rPr>
      </w:pPr>
      <w:r w:rsidRPr="00864F8C">
        <w:rPr>
          <w:sz w:val="24"/>
          <w:szCs w:val="24"/>
        </w:rPr>
        <w:t xml:space="preserve">Developed a </w:t>
      </w:r>
      <w:r w:rsidRPr="0095565E">
        <w:rPr>
          <w:sz w:val="24"/>
          <w:szCs w:val="24"/>
        </w:rPr>
        <w:t>Flutter-based mobile application</w:t>
      </w:r>
      <w:r w:rsidRPr="00864F8C">
        <w:rPr>
          <w:sz w:val="24"/>
          <w:szCs w:val="24"/>
        </w:rPr>
        <w:t xml:space="preserve"> for managing learning programs and user feedback.</w:t>
      </w:r>
    </w:p>
    <w:p w14:paraId="438C66E7" w14:textId="63DBDC37" w:rsidR="00864F8C" w:rsidRDefault="0095565E" w:rsidP="00864F8C">
      <w:pPr>
        <w:pStyle w:val="ListParagraph"/>
        <w:numPr>
          <w:ilvl w:val="0"/>
          <w:numId w:val="10"/>
        </w:numPr>
        <w:spacing w:before="34"/>
        <w:rPr>
          <w:sz w:val="24"/>
          <w:szCs w:val="24"/>
        </w:rPr>
      </w:pPr>
      <w:r w:rsidRPr="0095565E">
        <w:rPr>
          <w:sz w:val="24"/>
          <w:szCs w:val="24"/>
        </w:rPr>
        <w:t>Implemented Firebase authentication, real-time announcements, and feedback submission features.</w:t>
      </w:r>
    </w:p>
    <w:p w14:paraId="007AC1D2" w14:textId="6C17E202" w:rsidR="00465B8B" w:rsidRPr="00465B8B" w:rsidRDefault="003C736C" w:rsidP="00465B8B">
      <w:pPr>
        <w:pStyle w:val="ListParagraph"/>
        <w:numPr>
          <w:ilvl w:val="0"/>
          <w:numId w:val="10"/>
        </w:numPr>
        <w:spacing w:before="34"/>
        <w:rPr>
          <w:sz w:val="24"/>
          <w:szCs w:val="24"/>
        </w:rPr>
      </w:pPr>
      <w:r w:rsidRPr="003C736C">
        <w:rPr>
          <w:sz w:val="24"/>
          <w:szCs w:val="24"/>
        </w:rPr>
        <w:t>Designed program browsing with search and filtering options to improve user experience.</w:t>
      </w:r>
    </w:p>
    <w:p w14:paraId="4F29125C" w14:textId="77777777" w:rsidR="00465B8B" w:rsidRDefault="00465B8B" w:rsidP="00465B8B">
      <w:pPr>
        <w:pStyle w:val="Heading3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.NET Developer</w:t>
      </w:r>
    </w:p>
    <w:p w14:paraId="75B226BD" w14:textId="77777777" w:rsidR="00465B8B" w:rsidRDefault="00465B8B" w:rsidP="00465B8B">
      <w:pPr>
        <w:pStyle w:val="Heading3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Zarai Tarqiati Bank Limited (Aug 2025 – Sep 2025)</w:t>
      </w:r>
    </w:p>
    <w:p w14:paraId="4E852043" w14:textId="77777777" w:rsidR="00465B8B" w:rsidRPr="00254318" w:rsidRDefault="00465B8B" w:rsidP="00465B8B">
      <w:pPr>
        <w:widowControl/>
        <w:numPr>
          <w:ilvl w:val="0"/>
          <w:numId w:val="5"/>
        </w:numPr>
        <w:spacing w:line="276" w:lineRule="auto"/>
        <w:ind w:left="922"/>
      </w:pPr>
      <w:r w:rsidRPr="00FF172C">
        <w:rPr>
          <w:sz w:val="24"/>
          <w:szCs w:val="24"/>
        </w:rPr>
        <w:t xml:space="preserve">Developed an </w:t>
      </w:r>
      <w:r w:rsidRPr="0095565E">
        <w:rPr>
          <w:sz w:val="24"/>
          <w:szCs w:val="24"/>
        </w:rPr>
        <w:t>Employee Automation System</w:t>
      </w:r>
      <w:r w:rsidRPr="00FF172C">
        <w:rPr>
          <w:sz w:val="24"/>
          <w:szCs w:val="24"/>
        </w:rPr>
        <w:t xml:space="preserve"> using </w:t>
      </w:r>
      <w:r w:rsidRPr="0095565E">
        <w:rPr>
          <w:sz w:val="24"/>
          <w:szCs w:val="24"/>
        </w:rPr>
        <w:t>.NET Framework</w:t>
      </w:r>
      <w:r w:rsidRPr="00FF172C">
        <w:rPr>
          <w:sz w:val="24"/>
          <w:szCs w:val="24"/>
        </w:rPr>
        <w:t xml:space="preserve"> to automate the </w:t>
      </w:r>
      <w:proofErr w:type="spellStart"/>
      <w:r w:rsidRPr="00FF172C">
        <w:rPr>
          <w:sz w:val="24"/>
          <w:szCs w:val="24"/>
        </w:rPr>
        <w:t>updation</w:t>
      </w:r>
      <w:proofErr w:type="spellEnd"/>
      <w:r w:rsidRPr="00FF172C">
        <w:rPr>
          <w:sz w:val="24"/>
          <w:szCs w:val="24"/>
        </w:rPr>
        <w:t xml:space="preserve"> of employee records during transfers within the organization.</w:t>
      </w:r>
    </w:p>
    <w:p w14:paraId="64339111" w14:textId="77777777" w:rsidR="00465B8B" w:rsidRDefault="00465B8B" w:rsidP="00465B8B">
      <w:pPr>
        <w:widowControl/>
        <w:numPr>
          <w:ilvl w:val="0"/>
          <w:numId w:val="5"/>
        </w:numPr>
        <w:spacing w:line="276" w:lineRule="auto"/>
        <w:ind w:left="922"/>
        <w:rPr>
          <w:sz w:val="24"/>
          <w:szCs w:val="24"/>
        </w:rPr>
      </w:pPr>
      <w:r w:rsidRPr="00254318">
        <w:rPr>
          <w:sz w:val="24"/>
          <w:szCs w:val="24"/>
        </w:rPr>
        <w:t>Implemented automated database updates to ensure employee information is instantly updated when transfer data is processed.</w:t>
      </w:r>
    </w:p>
    <w:p w14:paraId="75E0F209" w14:textId="3611E151" w:rsidR="00465B8B" w:rsidRPr="00465B8B" w:rsidRDefault="00465B8B" w:rsidP="00465B8B">
      <w:pPr>
        <w:widowControl/>
        <w:numPr>
          <w:ilvl w:val="0"/>
          <w:numId w:val="5"/>
        </w:numPr>
        <w:spacing w:line="276" w:lineRule="auto"/>
        <w:ind w:left="922"/>
        <w:rPr>
          <w:sz w:val="24"/>
          <w:szCs w:val="24"/>
        </w:rPr>
      </w:pPr>
      <w:r w:rsidRPr="00E65EDB">
        <w:rPr>
          <w:sz w:val="24"/>
          <w:szCs w:val="24"/>
        </w:rPr>
        <w:t>Integrated validation and error-checking mechanisms to maintain data accuracy and minimize manual record handling.</w:t>
      </w:r>
    </w:p>
    <w:p w14:paraId="0CFE992F" w14:textId="5E4C6598" w:rsidR="00D57464" w:rsidRPr="00CD695B" w:rsidRDefault="003A1EFC" w:rsidP="00B144D7">
      <w:pPr>
        <w:pStyle w:val="Heading1"/>
        <w:spacing w:before="104"/>
        <w:ind w:left="3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color w:val="365F91"/>
        </w:rPr>
        <w:t>PROJECTS</w:t>
      </w:r>
      <w:r w:rsidR="00D57464" w:rsidRPr="00B144D7">
        <w:rPr>
          <w:color w:val="000000"/>
          <w:sz w:val="26"/>
          <w:szCs w:val="26"/>
        </w:rPr>
        <w:t xml:space="preserve">  </w:t>
      </w:r>
    </w:p>
    <w:p w14:paraId="703555C0" w14:textId="00268CE4" w:rsidR="00CD695B" w:rsidRPr="00CD695B" w:rsidRDefault="00CD695B" w:rsidP="00CD695B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</w:t>
      </w:r>
      <w:r w:rsidRPr="00CD695B">
        <w:rPr>
          <w:b/>
          <w:bCs/>
          <w:color w:val="000000"/>
          <w:sz w:val="26"/>
          <w:szCs w:val="26"/>
        </w:rPr>
        <w:t xml:space="preserve">    </w:t>
      </w:r>
      <w:proofErr w:type="spellStart"/>
      <w:r w:rsidRPr="00CD695B">
        <w:rPr>
          <w:b/>
          <w:bCs/>
          <w:color w:val="000000"/>
          <w:sz w:val="26"/>
          <w:szCs w:val="26"/>
        </w:rPr>
        <w:t>BidArena</w:t>
      </w:r>
      <w:proofErr w:type="spellEnd"/>
      <w:r w:rsidRPr="00CD695B">
        <w:rPr>
          <w:b/>
          <w:bCs/>
          <w:color w:val="000000"/>
          <w:sz w:val="26"/>
          <w:szCs w:val="26"/>
        </w:rPr>
        <w:t xml:space="preserve"> (Bidding </w:t>
      </w:r>
      <w:proofErr w:type="gramStart"/>
      <w:r w:rsidRPr="00CD695B">
        <w:rPr>
          <w:b/>
          <w:bCs/>
          <w:color w:val="000000"/>
          <w:sz w:val="26"/>
          <w:szCs w:val="26"/>
        </w:rPr>
        <w:t>App)</w:t>
      </w:r>
      <w:r w:rsidRPr="00CD695B">
        <w:rPr>
          <w:b/>
          <w:bCs/>
          <w:color w:val="000000"/>
          <w:sz w:val="26"/>
          <w:szCs w:val="26"/>
        </w:rPr>
        <w:t xml:space="preserve">   </w:t>
      </w:r>
      <w:proofErr w:type="gramEnd"/>
      <w:r w:rsidRPr="00CD695B">
        <w:rPr>
          <w:b/>
          <w:bCs/>
          <w:color w:val="000000"/>
          <w:sz w:val="26"/>
          <w:szCs w:val="26"/>
        </w:rPr>
        <w:t xml:space="preserve">                             </w:t>
      </w:r>
      <w:r w:rsidRPr="00CD695B">
        <w:rPr>
          <w:b/>
          <w:bCs/>
          <w:color w:val="000000"/>
          <w:sz w:val="26"/>
          <w:szCs w:val="26"/>
        </w:rPr>
        <w:t xml:space="preserve">                                                               </w:t>
      </w:r>
      <w:r w:rsidRPr="00CD695B">
        <w:rPr>
          <w:b/>
          <w:bCs/>
          <w:color w:val="000000"/>
          <w:sz w:val="26"/>
          <w:szCs w:val="26"/>
        </w:rPr>
        <w:t xml:space="preserve">       202</w:t>
      </w:r>
      <w:r w:rsidRPr="00CD695B">
        <w:rPr>
          <w:b/>
          <w:bCs/>
          <w:color w:val="000000"/>
          <w:sz w:val="26"/>
          <w:szCs w:val="26"/>
        </w:rPr>
        <w:t>4</w:t>
      </w:r>
    </w:p>
    <w:p w14:paraId="7A296467" w14:textId="72E94A96" w:rsidR="00CD695B" w:rsidRDefault="00CD695B" w:rsidP="00CD695B">
      <w:pPr>
        <w:pStyle w:val="ListParagraph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D695B">
        <w:rPr>
          <w:sz w:val="24"/>
          <w:szCs w:val="24"/>
        </w:rPr>
        <w:t>Developed a real-time bidding platform allowing users to participate in competitive online auctions.</w:t>
      </w:r>
    </w:p>
    <w:p w14:paraId="3CC1F9FE" w14:textId="2E06DB58" w:rsidR="00CD695B" w:rsidRDefault="00CD695B" w:rsidP="00CD695B">
      <w:pPr>
        <w:pStyle w:val="ListParagraph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D695B">
        <w:rPr>
          <w:sz w:val="24"/>
          <w:szCs w:val="24"/>
        </w:rPr>
        <w:t>Implemented user authentication and profile management for buyers and sellers.</w:t>
      </w:r>
    </w:p>
    <w:p w14:paraId="09BF2BF6" w14:textId="6E2116B6" w:rsidR="00CD695B" w:rsidRDefault="00CD695B" w:rsidP="00CD695B">
      <w:pPr>
        <w:pStyle w:val="ListParagraph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D695B">
        <w:rPr>
          <w:sz w:val="24"/>
          <w:szCs w:val="24"/>
        </w:rPr>
        <w:t>Designed a live bidding system to update and track the highest bid instantly.</w:t>
      </w:r>
    </w:p>
    <w:p w14:paraId="3FFBC7EF" w14:textId="61669C36" w:rsidR="00CD695B" w:rsidRDefault="00CD695B" w:rsidP="00CD695B">
      <w:pPr>
        <w:pStyle w:val="ListParagraph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D695B">
        <w:rPr>
          <w:sz w:val="24"/>
          <w:szCs w:val="24"/>
        </w:rPr>
        <w:t>Built product listing and auction management features with item details and starting prices.</w:t>
      </w:r>
    </w:p>
    <w:p w14:paraId="634D88EE" w14:textId="00F9D2C5" w:rsidR="00CD695B" w:rsidRPr="00CD695B" w:rsidRDefault="00CD695B" w:rsidP="00CD695B">
      <w:pPr>
        <w:pStyle w:val="ListParagraph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D695B">
        <w:rPr>
          <w:sz w:val="24"/>
          <w:szCs w:val="24"/>
        </w:rPr>
        <w:t>Optimized database operations and UI responsiveness for smooth user experience.</w:t>
      </w:r>
    </w:p>
    <w:p w14:paraId="3C17982A" w14:textId="720D243C" w:rsidR="00CD695B" w:rsidRPr="00CD695B" w:rsidRDefault="00CD695B" w:rsidP="00CD695B">
      <w:pPr>
        <w:pStyle w:val="ListParagraph"/>
        <w:spacing w:line="276" w:lineRule="auto"/>
      </w:pPr>
    </w:p>
    <w:p w14:paraId="1E476456" w14:textId="0B1F3D96" w:rsidR="00D57464" w:rsidRDefault="00D57464" w:rsidP="00A46551">
      <w:pPr>
        <w:pStyle w:val="Heading3"/>
        <w:keepNext w:val="0"/>
        <w:keepLines w:val="0"/>
        <w:tabs>
          <w:tab w:val="left" w:pos="919"/>
        </w:tabs>
        <w:spacing w:after="40"/>
        <w:ind w:right="113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t xml:space="preserve">       </w:t>
      </w:r>
      <w:r w:rsidR="00B144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Pneumonia Detection system with Doctor Appointment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FYP)</w:t>
      </w:r>
      <w:r w:rsidR="005152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</w:t>
      </w:r>
      <w:proofErr w:type="gramEnd"/>
      <w:r w:rsidR="005152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</w:t>
      </w:r>
      <w:r w:rsidR="00B144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2025</w:t>
      </w:r>
    </w:p>
    <w:p w14:paraId="1FF3A830" w14:textId="15E20A6F" w:rsidR="001450DC" w:rsidRDefault="001450DC" w:rsidP="001450D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1450DC">
        <w:rPr>
          <w:sz w:val="24"/>
          <w:szCs w:val="24"/>
        </w:rPr>
        <w:t>Developed a pneumonia detection system using deep learning to analyze chest X-ray images and assist in early diagnosis of pneumonia.</w:t>
      </w:r>
    </w:p>
    <w:p w14:paraId="5465C2EC" w14:textId="28203CEA" w:rsidR="001450DC" w:rsidRDefault="00B55535" w:rsidP="001450D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55535">
        <w:rPr>
          <w:sz w:val="24"/>
          <w:szCs w:val="24"/>
        </w:rPr>
        <w:t>Integrated a doctor appointment scheduling feature enabling patients to connect with healthcare professionals after receiving test results.</w:t>
      </w:r>
    </w:p>
    <w:p w14:paraId="03DF266D" w14:textId="4888C20C" w:rsidR="00B55535" w:rsidRDefault="00B55535" w:rsidP="001450D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55535">
        <w:rPr>
          <w:sz w:val="24"/>
          <w:szCs w:val="24"/>
        </w:rPr>
        <w:t>Implemented automated prediction workflows and result reporting to deliver fast and reliable diagnostic feedback.</w:t>
      </w:r>
    </w:p>
    <w:p w14:paraId="4B33F144" w14:textId="16811EEE" w:rsidR="00505589" w:rsidRDefault="00B55535" w:rsidP="0069682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55535">
        <w:rPr>
          <w:sz w:val="24"/>
          <w:szCs w:val="24"/>
        </w:rPr>
        <w:t>Focused on data accuracy, efficient record management, and user-friendly interfaces to improve the overall healthcare support process.</w:t>
      </w:r>
    </w:p>
    <w:p w14:paraId="0DA09720" w14:textId="77777777" w:rsidR="0069682A" w:rsidRPr="0069682A" w:rsidRDefault="0069682A" w:rsidP="0069682A">
      <w:pPr>
        <w:pStyle w:val="ListParagraph"/>
        <w:rPr>
          <w:sz w:val="24"/>
          <w:szCs w:val="24"/>
        </w:rPr>
      </w:pPr>
    </w:p>
    <w:p w14:paraId="22BB8E54" w14:textId="77777777" w:rsidR="00107895" w:rsidRDefault="00107895" w:rsidP="00AB6F1B">
      <w:pPr>
        <w:pStyle w:val="Heading1"/>
        <w:ind w:left="202" w:firstLine="202"/>
      </w:pPr>
      <w:r>
        <w:rPr>
          <w:color w:val="365F91"/>
        </w:rPr>
        <w:t>SKILLS &amp; EXPERTISE</w:t>
      </w:r>
    </w:p>
    <w:p w14:paraId="104FF114" w14:textId="77777777" w:rsidR="00107895" w:rsidRDefault="00107895" w:rsidP="00107895">
      <w:pPr>
        <w:pStyle w:val="Heading2"/>
        <w:ind w:firstLine="199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Programming &amp; Development</w:t>
      </w:r>
    </w:p>
    <w:p w14:paraId="65E04775" w14:textId="6C1705E3" w:rsidR="00107895" w:rsidRDefault="00107895" w:rsidP="00A46551">
      <w:pPr>
        <w:pBdr>
          <w:top w:val="nil"/>
          <w:left w:val="nil"/>
          <w:bottom w:val="nil"/>
          <w:right w:val="nil"/>
          <w:between w:val="nil"/>
        </w:pBdr>
        <w:spacing w:before="35"/>
        <w:ind w:left="19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0C52">
        <w:rPr>
          <w:sz w:val="24"/>
          <w:szCs w:val="24"/>
        </w:rPr>
        <w:t>Dart</w:t>
      </w:r>
      <w:r>
        <w:rPr>
          <w:sz w:val="24"/>
          <w:szCs w:val="24"/>
        </w:rPr>
        <w:t xml:space="preserve"> || Java</w:t>
      </w:r>
      <w:r w:rsidR="00A46551">
        <w:rPr>
          <w:sz w:val="24"/>
          <w:szCs w:val="24"/>
        </w:rPr>
        <w:t xml:space="preserve"> || C++ || Java</w:t>
      </w:r>
      <w:r>
        <w:rPr>
          <w:sz w:val="24"/>
          <w:szCs w:val="24"/>
        </w:rPr>
        <w:t xml:space="preserve"> ||</w:t>
      </w:r>
      <w:r w:rsidR="00A46551">
        <w:rPr>
          <w:sz w:val="24"/>
          <w:szCs w:val="24"/>
        </w:rPr>
        <w:t xml:space="preserve"> C# ||</w:t>
      </w:r>
      <w:r>
        <w:rPr>
          <w:sz w:val="24"/>
          <w:szCs w:val="24"/>
        </w:rPr>
        <w:t xml:space="preserve"> </w:t>
      </w:r>
      <w:r w:rsidR="00160C52">
        <w:rPr>
          <w:sz w:val="24"/>
          <w:szCs w:val="24"/>
        </w:rPr>
        <w:t>PLSQL</w:t>
      </w:r>
      <w:r>
        <w:rPr>
          <w:sz w:val="24"/>
          <w:szCs w:val="24"/>
        </w:rPr>
        <w:t xml:space="preserve"> || </w:t>
      </w:r>
      <w:r w:rsidR="00A46551">
        <w:rPr>
          <w:sz w:val="24"/>
          <w:szCs w:val="24"/>
        </w:rPr>
        <w:t>MY</w:t>
      </w:r>
      <w:r>
        <w:rPr>
          <w:sz w:val="24"/>
          <w:szCs w:val="24"/>
        </w:rPr>
        <w:t xml:space="preserve">SQL </w:t>
      </w:r>
    </w:p>
    <w:p w14:paraId="0F0F6B45" w14:textId="77777777" w:rsidR="00107895" w:rsidRDefault="00107895" w:rsidP="00107895">
      <w:pPr>
        <w:pStyle w:val="Heading2"/>
        <w:spacing w:before="44"/>
        <w:ind w:firstLine="199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Software Engineering &amp; Project Management</w:t>
      </w:r>
    </w:p>
    <w:p w14:paraId="5D92F1B5" w14:textId="77777777" w:rsidR="00107895" w:rsidRDefault="00107895" w:rsidP="00107895">
      <w:pPr>
        <w:spacing w:before="34"/>
        <w:ind w:left="199"/>
      </w:pPr>
      <w:r>
        <w:t xml:space="preserve">    Agile, SDLC || Requirement Analysis || Time Management || Communication || Issue Resolution</w:t>
      </w:r>
    </w:p>
    <w:p w14:paraId="694F9D12" w14:textId="77777777" w:rsidR="00107895" w:rsidRDefault="00107895" w:rsidP="00A46551">
      <w:pPr>
        <w:pStyle w:val="Heading2"/>
        <w:spacing w:before="46"/>
        <w:ind w:firstLine="199"/>
        <w:rPr>
          <w:rFonts w:ascii="Cambria" w:eastAsia="Cambria" w:hAnsi="Cambria" w:cs="Cambria"/>
        </w:rPr>
      </w:pPr>
      <w:bookmarkStart w:id="0" w:name="_r87pbwdyk0m1" w:colFirst="0" w:colLast="0"/>
      <w:bookmarkEnd w:id="0"/>
      <w:r>
        <w:rPr>
          <w:rFonts w:ascii="Cambria" w:eastAsia="Cambria" w:hAnsi="Cambria" w:cs="Cambria"/>
        </w:rPr>
        <w:lastRenderedPageBreak/>
        <w:t xml:space="preserve">Mathematical </w:t>
      </w:r>
      <w:r w:rsidR="00A46551">
        <w:rPr>
          <w:rFonts w:ascii="Cambria" w:eastAsia="Cambria" w:hAnsi="Cambria" w:cs="Cambria"/>
        </w:rPr>
        <w:t>Foundation</w:t>
      </w:r>
    </w:p>
    <w:p w14:paraId="578F3820" w14:textId="2F55487A" w:rsidR="00465B8B" w:rsidRDefault="00107895" w:rsidP="00465B8B">
      <w:pPr>
        <w:pStyle w:val="Heading2"/>
        <w:spacing w:before="46"/>
        <w:ind w:firstLine="199"/>
        <w:jc w:val="both"/>
        <w:rPr>
          <w:rFonts w:ascii="Cambria" w:eastAsia="Cambria" w:hAnsi="Cambria" w:cs="Cambria"/>
          <w:b w:val="0"/>
          <w:bCs w:val="0"/>
        </w:rPr>
      </w:pPr>
      <w:bookmarkStart w:id="1" w:name="_mt6ipctl23fk" w:colFirst="0" w:colLast="0"/>
      <w:bookmarkEnd w:id="1"/>
      <w:r>
        <w:rPr>
          <w:rFonts w:ascii="Cambria" w:eastAsia="Cambria" w:hAnsi="Cambria" w:cs="Cambria"/>
          <w:b w:val="0"/>
          <w:bCs w:val="0"/>
        </w:rPr>
        <w:t>Discrete Structures || Linear Algebra || Probability &amp; Statistics || Calculus || Operations Research || Algorithms</w:t>
      </w:r>
    </w:p>
    <w:p w14:paraId="01D164DF" w14:textId="77777777" w:rsidR="00465B8B" w:rsidRPr="00465B8B" w:rsidRDefault="00465B8B" w:rsidP="00465B8B">
      <w:pPr>
        <w:rPr>
          <w:rFonts w:eastAsia="Cambria"/>
        </w:rPr>
      </w:pPr>
    </w:p>
    <w:p w14:paraId="598F896A" w14:textId="77777777" w:rsidR="00107895" w:rsidRDefault="00107895" w:rsidP="00107895">
      <w:pPr>
        <w:pStyle w:val="Heading1"/>
        <w:spacing w:before="41" w:after="3"/>
        <w:ind w:firstLine="199"/>
      </w:pPr>
      <w:r>
        <w:rPr>
          <w:color w:val="365F91"/>
        </w:rPr>
        <w:t>ACHIEVEMENTS</w:t>
      </w:r>
    </w:p>
    <w:tbl>
      <w:tblPr>
        <w:tblW w:w="10618" w:type="dxa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5749"/>
        <w:gridCol w:w="1977"/>
      </w:tblGrid>
      <w:tr w:rsidR="00107895" w14:paraId="5B3EBB4C" w14:textId="77777777" w:rsidTr="00144E01">
        <w:trPr>
          <w:trHeight w:val="323"/>
        </w:trPr>
        <w:tc>
          <w:tcPr>
            <w:tcW w:w="2892" w:type="dxa"/>
          </w:tcPr>
          <w:p w14:paraId="72979965" w14:textId="77777777" w:rsidR="00107895" w:rsidRDefault="00107895" w:rsidP="00144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7" w:lineRule="auto"/>
              <w:ind w:left="70" w:right="94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Awards/ Competition</w:t>
            </w:r>
          </w:p>
        </w:tc>
        <w:tc>
          <w:tcPr>
            <w:tcW w:w="5749" w:type="dxa"/>
          </w:tcPr>
          <w:p w14:paraId="3CE4BB7E" w14:textId="77777777" w:rsidR="00107895" w:rsidRDefault="00107895" w:rsidP="00144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7" w:lineRule="auto"/>
              <w:ind w:left="728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Performance</w:t>
            </w:r>
          </w:p>
        </w:tc>
        <w:tc>
          <w:tcPr>
            <w:tcW w:w="1977" w:type="dxa"/>
          </w:tcPr>
          <w:p w14:paraId="2DF997BB" w14:textId="77777777" w:rsidR="00107895" w:rsidRDefault="00107895" w:rsidP="00144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7" w:lineRule="auto"/>
              <w:ind w:left="125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Year</w:t>
            </w:r>
          </w:p>
        </w:tc>
      </w:tr>
      <w:tr w:rsidR="00107895" w14:paraId="55D657EE" w14:textId="77777777" w:rsidTr="00144E01">
        <w:trPr>
          <w:trHeight w:val="340"/>
        </w:trPr>
        <w:tc>
          <w:tcPr>
            <w:tcW w:w="2892" w:type="dxa"/>
          </w:tcPr>
          <w:p w14:paraId="10A42EB3" w14:textId="66C8FAA3" w:rsidR="00107895" w:rsidRDefault="00B144D7" w:rsidP="00B1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Alfalah Talent Scholarship</w:t>
            </w:r>
          </w:p>
        </w:tc>
        <w:tc>
          <w:tcPr>
            <w:tcW w:w="5749" w:type="dxa"/>
          </w:tcPr>
          <w:p w14:paraId="05A04593" w14:textId="77777777" w:rsidR="00107895" w:rsidRDefault="00107895" w:rsidP="00144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Awarded by scholarship for securing </w:t>
            </w:r>
            <w:r>
              <w:rPr>
                <w:b/>
                <w:bCs/>
                <w:color w:val="000000"/>
                <w:sz w:val="24"/>
                <w:szCs w:val="24"/>
              </w:rPr>
              <w:t>position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7" w:type="dxa"/>
          </w:tcPr>
          <w:p w14:paraId="7099C2E2" w14:textId="1E9E106D" w:rsidR="00107895" w:rsidRDefault="00107895" w:rsidP="00144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689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202</w:t>
            </w:r>
            <w:r w:rsidR="00B144D7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</w:t>
            </w:r>
          </w:p>
        </w:tc>
      </w:tr>
    </w:tbl>
    <w:p w14:paraId="33EB5D6C" w14:textId="77777777" w:rsidR="00107895" w:rsidRDefault="00107895" w:rsidP="00107895">
      <w:pPr>
        <w:spacing w:before="100" w:line="326" w:lineRule="auto"/>
        <w:ind w:left="199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 </w:t>
      </w:r>
      <w:r w:rsidR="00776004"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CERTIFICATIONS/COURSES </w:t>
      </w:r>
    </w:p>
    <w:tbl>
      <w:tblPr>
        <w:tblStyle w:val="TableGrid"/>
        <w:tblW w:w="0" w:type="auto"/>
        <w:tblInd w:w="199" w:type="dxa"/>
        <w:tblLook w:val="04A0" w:firstRow="1" w:lastRow="0" w:firstColumn="1" w:lastColumn="0" w:noHBand="0" w:noVBand="1"/>
      </w:tblPr>
      <w:tblGrid>
        <w:gridCol w:w="11321"/>
      </w:tblGrid>
      <w:tr w:rsidR="00107895" w14:paraId="74E2AA44" w14:textId="77777777" w:rsidTr="004A2350">
        <w:tc>
          <w:tcPr>
            <w:tcW w:w="11321" w:type="dxa"/>
            <w:tcBorders>
              <w:top w:val="nil"/>
              <w:left w:val="nil"/>
              <w:bottom w:val="nil"/>
              <w:right w:val="nil"/>
            </w:tcBorders>
          </w:tcPr>
          <w:p w14:paraId="2DA09D80" w14:textId="77777777" w:rsidR="00107895" w:rsidRDefault="00107895" w:rsidP="00107895">
            <w:pPr>
              <w:pStyle w:val="ListParagraph"/>
              <w:numPr>
                <w:ilvl w:val="0"/>
                <w:numId w:val="3"/>
              </w:numPr>
              <w:spacing w:before="100"/>
              <w:rPr>
                <w:sz w:val="24"/>
                <w:szCs w:val="24"/>
              </w:rPr>
            </w:pPr>
            <w:r w:rsidRPr="00A411C8">
              <w:rPr>
                <w:sz w:val="24"/>
                <w:szCs w:val="24"/>
              </w:rPr>
              <w:t>Cyber Security Essentials – CISCO</w:t>
            </w:r>
          </w:p>
          <w:p w14:paraId="5DB97069" w14:textId="076C1F6E" w:rsidR="00325A69" w:rsidRDefault="00325A69" w:rsidP="00107895">
            <w:pPr>
              <w:pStyle w:val="ListParagraph"/>
              <w:numPr>
                <w:ilvl w:val="0"/>
                <w:numId w:val="3"/>
              </w:numPr>
              <w:spacing w:befor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Canva Graphic Designing</w:t>
            </w:r>
          </w:p>
          <w:p w14:paraId="48438F58" w14:textId="0F4C5730" w:rsidR="00325A69" w:rsidRPr="00D563B5" w:rsidRDefault="00325A69" w:rsidP="00D563B5">
            <w:pPr>
              <w:pStyle w:val="ListParagraph"/>
              <w:numPr>
                <w:ilvl w:val="0"/>
                <w:numId w:val="3"/>
              </w:numPr>
              <w:spacing w:befor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 Office</w:t>
            </w:r>
          </w:p>
          <w:p w14:paraId="7B513171" w14:textId="6CC9E293" w:rsidR="00107895" w:rsidRPr="00A411C8" w:rsidRDefault="00107895" w:rsidP="00B144D7">
            <w:pPr>
              <w:pStyle w:val="ListParagraph"/>
              <w:spacing w:before="100"/>
              <w:rPr>
                <w:sz w:val="24"/>
                <w:szCs w:val="24"/>
              </w:rPr>
            </w:pPr>
          </w:p>
        </w:tc>
      </w:tr>
    </w:tbl>
    <w:p w14:paraId="001FFEE8" w14:textId="7D35F71A" w:rsidR="00D563B5" w:rsidRDefault="00D563B5" w:rsidP="004A2350"/>
    <w:sectPr w:rsidR="00D563B5">
      <w:pgSz w:w="12240" w:h="15840"/>
      <w:pgMar w:top="6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0002A2B3-123D-4901-8068-125713AF9BE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B32380A-97C8-4E35-B30B-8AA1AA21C8AD}"/>
    <w:embedBold r:id="rId3" w:fontKey="{405A430D-5833-4FFE-9F24-86CAB83B97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08CC941-7874-4E16-A2A1-B6F5A7FFCB4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AF7BDE1-9199-4D83-8BE1-696E354D8C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51FE"/>
    <w:multiLevelType w:val="multilevel"/>
    <w:tmpl w:val="76B450A4"/>
    <w:lvl w:ilvl="0">
      <w:numFmt w:val="bullet"/>
      <w:lvlText w:val="●"/>
      <w:lvlJc w:val="left"/>
      <w:pPr>
        <w:ind w:left="91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980" w:hanging="360"/>
      </w:pPr>
    </w:lvl>
    <w:lvl w:ilvl="2">
      <w:numFmt w:val="bullet"/>
      <w:lvlText w:val="•"/>
      <w:lvlJc w:val="left"/>
      <w:pPr>
        <w:ind w:left="3040" w:hanging="360"/>
      </w:pPr>
    </w:lvl>
    <w:lvl w:ilvl="3">
      <w:numFmt w:val="bullet"/>
      <w:lvlText w:val="•"/>
      <w:lvlJc w:val="left"/>
      <w:pPr>
        <w:ind w:left="4100" w:hanging="360"/>
      </w:pPr>
    </w:lvl>
    <w:lvl w:ilvl="4">
      <w:numFmt w:val="bullet"/>
      <w:lvlText w:val="•"/>
      <w:lvlJc w:val="left"/>
      <w:pPr>
        <w:ind w:left="5160" w:hanging="360"/>
      </w:pPr>
    </w:lvl>
    <w:lvl w:ilvl="5">
      <w:numFmt w:val="bullet"/>
      <w:lvlText w:val="•"/>
      <w:lvlJc w:val="left"/>
      <w:pPr>
        <w:ind w:left="6220" w:hanging="360"/>
      </w:pPr>
    </w:lvl>
    <w:lvl w:ilvl="6">
      <w:numFmt w:val="bullet"/>
      <w:lvlText w:val="•"/>
      <w:lvlJc w:val="left"/>
      <w:pPr>
        <w:ind w:left="7280" w:hanging="360"/>
      </w:pPr>
    </w:lvl>
    <w:lvl w:ilvl="7">
      <w:numFmt w:val="bullet"/>
      <w:lvlText w:val="•"/>
      <w:lvlJc w:val="left"/>
      <w:pPr>
        <w:ind w:left="8340" w:hanging="360"/>
      </w:pPr>
    </w:lvl>
    <w:lvl w:ilvl="8">
      <w:numFmt w:val="bullet"/>
      <w:lvlText w:val="•"/>
      <w:lvlJc w:val="left"/>
      <w:pPr>
        <w:ind w:left="9400" w:hanging="360"/>
      </w:pPr>
    </w:lvl>
  </w:abstractNum>
  <w:abstractNum w:abstractNumId="1" w15:restartNumberingAfterBreak="0">
    <w:nsid w:val="16FA3B62"/>
    <w:multiLevelType w:val="hybridMultilevel"/>
    <w:tmpl w:val="B1A0BE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17B08"/>
    <w:multiLevelType w:val="hybridMultilevel"/>
    <w:tmpl w:val="8436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4251"/>
    <w:multiLevelType w:val="multilevel"/>
    <w:tmpl w:val="A774ADF0"/>
    <w:lvl w:ilvl="0">
      <w:numFmt w:val="bullet"/>
      <w:lvlText w:val="●"/>
      <w:lvlJc w:val="left"/>
      <w:pPr>
        <w:ind w:left="91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980" w:hanging="360"/>
      </w:pPr>
    </w:lvl>
    <w:lvl w:ilvl="2">
      <w:numFmt w:val="bullet"/>
      <w:lvlText w:val="•"/>
      <w:lvlJc w:val="left"/>
      <w:pPr>
        <w:ind w:left="3040" w:hanging="360"/>
      </w:pPr>
    </w:lvl>
    <w:lvl w:ilvl="3">
      <w:numFmt w:val="bullet"/>
      <w:lvlText w:val="•"/>
      <w:lvlJc w:val="left"/>
      <w:pPr>
        <w:ind w:left="4100" w:hanging="360"/>
      </w:pPr>
    </w:lvl>
    <w:lvl w:ilvl="4">
      <w:numFmt w:val="bullet"/>
      <w:lvlText w:val="•"/>
      <w:lvlJc w:val="left"/>
      <w:pPr>
        <w:ind w:left="5160" w:hanging="360"/>
      </w:pPr>
    </w:lvl>
    <w:lvl w:ilvl="5">
      <w:numFmt w:val="bullet"/>
      <w:lvlText w:val="•"/>
      <w:lvlJc w:val="left"/>
      <w:pPr>
        <w:ind w:left="6220" w:hanging="360"/>
      </w:pPr>
    </w:lvl>
    <w:lvl w:ilvl="6">
      <w:numFmt w:val="bullet"/>
      <w:lvlText w:val="•"/>
      <w:lvlJc w:val="left"/>
      <w:pPr>
        <w:ind w:left="7280" w:hanging="360"/>
      </w:pPr>
    </w:lvl>
    <w:lvl w:ilvl="7">
      <w:numFmt w:val="bullet"/>
      <w:lvlText w:val="•"/>
      <w:lvlJc w:val="left"/>
      <w:pPr>
        <w:ind w:left="8340" w:hanging="360"/>
      </w:pPr>
    </w:lvl>
    <w:lvl w:ilvl="8">
      <w:numFmt w:val="bullet"/>
      <w:lvlText w:val="•"/>
      <w:lvlJc w:val="left"/>
      <w:pPr>
        <w:ind w:left="9400" w:hanging="360"/>
      </w:pPr>
    </w:lvl>
  </w:abstractNum>
  <w:abstractNum w:abstractNumId="4" w15:restartNumberingAfterBreak="0">
    <w:nsid w:val="42CB2632"/>
    <w:multiLevelType w:val="multilevel"/>
    <w:tmpl w:val="E7D0D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3F7A79"/>
    <w:multiLevelType w:val="hybridMultilevel"/>
    <w:tmpl w:val="32622D34"/>
    <w:lvl w:ilvl="0" w:tplc="77DE126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56B610E"/>
    <w:multiLevelType w:val="multilevel"/>
    <w:tmpl w:val="49A8343E"/>
    <w:lvl w:ilvl="0">
      <w:start w:val="1"/>
      <w:numFmt w:val="bullet"/>
      <w:lvlText w:val="●"/>
      <w:lvlJc w:val="left"/>
      <w:pPr>
        <w:ind w:left="9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0" w:hanging="360"/>
      </w:pPr>
      <w:rPr>
        <w:u w:val="none"/>
      </w:rPr>
    </w:lvl>
  </w:abstractNum>
  <w:abstractNum w:abstractNumId="7" w15:restartNumberingAfterBreak="0">
    <w:nsid w:val="4AF971D6"/>
    <w:multiLevelType w:val="hybridMultilevel"/>
    <w:tmpl w:val="CF2A2164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8" w15:restartNumberingAfterBreak="0">
    <w:nsid w:val="552E1197"/>
    <w:multiLevelType w:val="hybridMultilevel"/>
    <w:tmpl w:val="2248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25FDC"/>
    <w:multiLevelType w:val="hybridMultilevel"/>
    <w:tmpl w:val="79F42134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 w16cid:durableId="1521159256">
    <w:abstractNumId w:val="0"/>
  </w:num>
  <w:num w:numId="2" w16cid:durableId="283078428">
    <w:abstractNumId w:val="9"/>
  </w:num>
  <w:num w:numId="3" w16cid:durableId="669871192">
    <w:abstractNumId w:val="8"/>
  </w:num>
  <w:num w:numId="4" w16cid:durableId="750732369">
    <w:abstractNumId w:val="1"/>
  </w:num>
  <w:num w:numId="5" w16cid:durableId="337461489">
    <w:abstractNumId w:val="3"/>
  </w:num>
  <w:num w:numId="6" w16cid:durableId="281806133">
    <w:abstractNumId w:val="4"/>
  </w:num>
  <w:num w:numId="7" w16cid:durableId="873231314">
    <w:abstractNumId w:val="6"/>
  </w:num>
  <w:num w:numId="8" w16cid:durableId="1284995924">
    <w:abstractNumId w:val="5"/>
  </w:num>
  <w:num w:numId="9" w16cid:durableId="692609464">
    <w:abstractNumId w:val="2"/>
  </w:num>
  <w:num w:numId="10" w16cid:durableId="1038506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C88"/>
    <w:rsid w:val="00022D15"/>
    <w:rsid w:val="00027610"/>
    <w:rsid w:val="00107895"/>
    <w:rsid w:val="00122E5F"/>
    <w:rsid w:val="001450DC"/>
    <w:rsid w:val="00160C52"/>
    <w:rsid w:val="00254318"/>
    <w:rsid w:val="0028228F"/>
    <w:rsid w:val="00286B3A"/>
    <w:rsid w:val="002946D1"/>
    <w:rsid w:val="00313764"/>
    <w:rsid w:val="00325A69"/>
    <w:rsid w:val="0035391A"/>
    <w:rsid w:val="003A1EFC"/>
    <w:rsid w:val="003C736C"/>
    <w:rsid w:val="00403A52"/>
    <w:rsid w:val="00415597"/>
    <w:rsid w:val="00465B8B"/>
    <w:rsid w:val="004720CC"/>
    <w:rsid w:val="004A2350"/>
    <w:rsid w:val="00505589"/>
    <w:rsid w:val="00515046"/>
    <w:rsid w:val="005152DE"/>
    <w:rsid w:val="00654241"/>
    <w:rsid w:val="0069682A"/>
    <w:rsid w:val="006B0395"/>
    <w:rsid w:val="00702561"/>
    <w:rsid w:val="00776004"/>
    <w:rsid w:val="007E73DA"/>
    <w:rsid w:val="00864F8C"/>
    <w:rsid w:val="00876A1C"/>
    <w:rsid w:val="0095565E"/>
    <w:rsid w:val="009B147D"/>
    <w:rsid w:val="00A411C8"/>
    <w:rsid w:val="00A46551"/>
    <w:rsid w:val="00A70212"/>
    <w:rsid w:val="00A945AA"/>
    <w:rsid w:val="00AB3A2D"/>
    <w:rsid w:val="00AB6F1B"/>
    <w:rsid w:val="00B064CD"/>
    <w:rsid w:val="00B144D7"/>
    <w:rsid w:val="00B55535"/>
    <w:rsid w:val="00BD5C88"/>
    <w:rsid w:val="00C43862"/>
    <w:rsid w:val="00CD695B"/>
    <w:rsid w:val="00CE22D8"/>
    <w:rsid w:val="00D41B75"/>
    <w:rsid w:val="00D563B5"/>
    <w:rsid w:val="00D57464"/>
    <w:rsid w:val="00DA08AE"/>
    <w:rsid w:val="00DA3D2E"/>
    <w:rsid w:val="00DB1A36"/>
    <w:rsid w:val="00DB3E73"/>
    <w:rsid w:val="00DE0837"/>
    <w:rsid w:val="00E65EDB"/>
    <w:rsid w:val="00F16C1D"/>
    <w:rsid w:val="00F45F6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C54B1"/>
  <w15:docId w15:val="{AF6AE080-206B-444F-9DBE-DDADDF52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ind w:left="19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pPr>
      <w:ind w:left="19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before="85"/>
      <w:ind w:left="290"/>
    </w:pPr>
    <w:rPr>
      <w:rFonts w:ascii="Cambria" w:eastAsia="Cambria" w:hAnsi="Cambria" w:cs="Cambria"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411C8"/>
    <w:pPr>
      <w:ind w:left="720"/>
      <w:contextualSpacing/>
    </w:pPr>
  </w:style>
  <w:style w:type="table" w:styleId="TableGrid">
    <w:name w:val="Table Grid"/>
    <w:basedOn w:val="TableNormal"/>
    <w:uiPriority w:val="39"/>
    <w:rsid w:val="00A4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07895"/>
    <w:rPr>
      <w:rFonts w:ascii="Cambria" w:eastAsia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07895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515046"/>
    <w:rPr>
      <w:rFonts w:ascii="Cambria" w:eastAsia="Cambria" w:hAnsi="Cambria" w:cs="Cambria"/>
      <w:color w:val="243F6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228F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7021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aawais4299@gmail.com" TargetMode="External"/><Relationship Id="rId13" Type="http://schemas.openxmlformats.org/officeDocument/2006/relationships/hyperlink" Target="https://www.linkedin.com/in/rani-faiza-42b947220" TargetMode="External"/><Relationship Id="rId3" Type="http://schemas.openxmlformats.org/officeDocument/2006/relationships/styles" Target="styles.xml"/><Relationship Id="rId7" Type="http://schemas.openxmlformats.org/officeDocument/2006/relationships/hyperlink" Target="mailto:uswazafar123@gmail.com%09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anaawais4299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naawais4299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F567-8168-4FC8-9402-F41BED04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 Faiza</dc:creator>
  <cp:lastModifiedBy>aq647123@gmail.com</cp:lastModifiedBy>
  <cp:revision>3</cp:revision>
  <cp:lastPrinted>2026-01-05T11:07:00Z</cp:lastPrinted>
  <dcterms:created xsi:type="dcterms:W3CDTF">2026-03-09T09:07:00Z</dcterms:created>
  <dcterms:modified xsi:type="dcterms:W3CDTF">2026-03-11T14:37:00Z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2025-04-30T00:00:00Z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2025-11-10T00:00:00Z</vt:lpwstr>
  </property>
  <property fmtid="{D5CDD505-2E9C-101B-9397-08002B2CF9AE}" pid="5" name="Producer">
    <vt:lpwstr>Microsoft® Word 2010</vt:lpwstr>
  </property>
</Properties>
</file>